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1" w:firstLineChars="300"/>
        <w:jc w:val="left"/>
        <w:rPr>
          <w:rFonts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  <w:t xml:space="preserve">How to flash Android </w:t>
      </w:r>
      <w:r>
        <w:rPr>
          <w:rFonts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  <w:t xml:space="preserve">with USB flash drive </w:t>
      </w:r>
      <w:r>
        <w:rPr>
          <w:rFonts w:hint="eastAsia"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  <w:t xml:space="preserve">and keep WIN </w:t>
      </w:r>
      <w:r>
        <w:rPr>
          <w:rFonts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  <w:t>10 system</w:t>
      </w:r>
    </w:p>
    <w:p>
      <w:pPr>
        <w:ind w:firstLine="200" w:firstLineChars="50"/>
        <w:jc w:val="left"/>
        <w:rPr>
          <w:rFonts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First, unzip the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downloaded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Android firmware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, open the file and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copy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all sub-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files inside to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the root directory of the USB flash drive.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U disk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format (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FAT32 format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named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WINPE </w:t>
      </w: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)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【the image is only a reference】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drawing>
          <wp:inline distT="0" distB="0" distL="0" distR="0">
            <wp:extent cx="5274310" cy="3914140"/>
            <wp:effectExtent l="95250" t="95250" r="97790" b="863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414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Plug the USB flash drive and USB </w:t>
      </w:r>
      <w:r>
        <w:rPr>
          <w:rFonts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keyboard </w:t>
      </w:r>
      <w:r>
        <w:rPr>
          <w:rFonts w:hint="eastAsia"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into the HUB (splitter) on the connected </w:t>
      </w:r>
      <w:r>
        <w:rPr>
          <w:rFonts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machine </w:t>
      </w:r>
      <w:r>
        <w:rPr>
          <w:rFonts w:hint="eastAsia"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via micro USB, with the </w:t>
      </w:r>
      <w:r>
        <w:rPr>
          <w:rFonts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tablet turned off. Press </w:t>
      </w:r>
      <w:r>
        <w:rPr>
          <w:rFonts w:hint="eastAsia"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 xml:space="preserve">the power button and press the F7 key on </w:t>
      </w:r>
      <w:r>
        <w:rPr>
          <w:rFonts w:ascii="微软雅黑" w:hAnsi="微软雅黑" w:eastAsia="微软雅黑" w:cs="微软雅黑"/>
          <w:b/>
          <w:bCs/>
          <w:color w:val="696969"/>
          <w:sz w:val="28"/>
          <w:szCs w:val="28"/>
          <w:shd w:val="clear" w:color="auto" w:fill="FFFFFF"/>
        </w:rPr>
        <w:t>the keyboard at the same time to enter the boot device selection interface as shown below</w:t>
      </w:r>
    </w:p>
    <w:p>
      <w:pPr>
        <w:pStyle w:val="6"/>
        <w:widowControl/>
        <w:ind w:left="72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1950720" cy="2390775"/>
            <wp:effectExtent l="95250" t="95250" r="87630" b="857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5230" cy="239595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</w:rPr>
        <w:t xml:space="preserve">Select UEFI:Generis,Partition 1 and press </w:t>
      </w:r>
      <w:r>
        <w:rPr>
          <w:rFonts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</w:rPr>
        <w:t xml:space="preserve">Enter </w:t>
      </w:r>
      <w:r>
        <w:rPr>
          <w:rFonts w:hint="eastAsia"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</w:rPr>
        <w:t xml:space="preserve">. After flashing, </w:t>
      </w:r>
      <w:r>
        <w:rPr>
          <w:rFonts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</w:rPr>
        <w:t>the tablet</w:t>
      </w:r>
      <w:r>
        <w:rPr>
          <w:rFonts w:hint="eastAsia"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696969"/>
          <w:sz w:val="24"/>
          <w:szCs w:val="24"/>
          <w:shd w:val="clear" w:color="auto" w:fill="FFFFFF"/>
        </w:rPr>
        <w:t>will automatically shut down .</w:t>
      </w:r>
      <w:r>
        <w:t xml:space="preserve"> </w:t>
      </w:r>
      <w:r>
        <w:drawing>
          <wp:inline distT="0" distB="0" distL="0" distR="0">
            <wp:extent cx="2973070" cy="5018405"/>
            <wp:effectExtent l="95250" t="95250" r="93980" b="869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7975" cy="502578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pStyle w:val="6"/>
        <w:ind w:left="720" w:firstLine="0"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</w:p>
    <w:p>
      <w:pPr>
        <w:pStyle w:val="6"/>
        <w:ind w:left="720" w:firstLine="0"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Then manually turn on the phone and select Android system with the volume keys.</w:t>
      </w:r>
    </w:p>
    <w:p>
      <w:pPr>
        <w:pStyle w:val="6"/>
        <w:ind w:left="720" w:firstLine="0" w:firstLineChars="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drawing>
          <wp:inline distT="0" distB="0" distL="0" distR="0">
            <wp:extent cx="3770630" cy="3117215"/>
            <wp:effectExtent l="95250" t="95250" r="96520" b="1022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3345" cy="311906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ind w:firstLine="105" w:firstLineChars="50"/>
        <w:jc w:val="left"/>
      </w:pPr>
      <w:r>
        <w:t>After entering Android, the Android robot icon will appear during decompression. It will automatically boot after decompression is completed (the power cannot be turned off during decompression).</w:t>
      </w:r>
    </w:p>
    <w:p>
      <w:pPr>
        <w:ind w:firstLine="150" w:firstLineChars="5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.</w:t>
      </w:r>
      <w:r>
        <w:drawing>
          <wp:inline distT="0" distB="0" distL="0" distR="0">
            <wp:extent cx="3693795" cy="4102735"/>
            <wp:effectExtent l="95250" t="95250" r="97155" b="882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9300" cy="410879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ind w:firstLine="150" w:firstLineChars="50"/>
        <w:jc w:val="left"/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</w:pPr>
      <w:r>
        <w:rPr>
          <w:rFonts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 xml:space="preserve">Enter the system settings interface and select Skip Steps when surfing the Internet. There is no need to connect to </w:t>
      </w:r>
      <w:r>
        <w:rPr>
          <w:rFonts w:hint="eastAsia" w:ascii="微软雅黑" w:hAnsi="微软雅黑" w:eastAsia="微软雅黑" w:cs="微软雅黑"/>
          <w:b/>
          <w:bCs/>
          <w:color w:val="696969"/>
          <w:sz w:val="30"/>
          <w:szCs w:val="30"/>
          <w:shd w:val="clear" w:color="auto" w:fill="FFFFFF"/>
        </w:rPr>
        <w:t>WIFI.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9E5C03"/>
    <w:multiLevelType w:val="multilevel"/>
    <w:tmpl w:val="1D9E5C03"/>
    <w:lvl w:ilvl="0" w:tentative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yNDlkZmI5MWNiNDMwMDQ2MDUyYWMwY2EwMThhYjEifQ=="/>
  </w:docVars>
  <w:rsids>
    <w:rsidRoot w:val="0031744B"/>
    <w:rsid w:val="000521F3"/>
    <w:rsid w:val="00153FF4"/>
    <w:rsid w:val="0031744B"/>
    <w:rsid w:val="004C4DAB"/>
    <w:rsid w:val="005C3D7B"/>
    <w:rsid w:val="006444D3"/>
    <w:rsid w:val="006B117E"/>
    <w:rsid w:val="00861197"/>
    <w:rsid w:val="008C3FE8"/>
    <w:rsid w:val="00AE70CE"/>
    <w:rsid w:val="00AF19F5"/>
    <w:rsid w:val="00B8632C"/>
    <w:rsid w:val="00CC640F"/>
    <w:rsid w:val="00D66D63"/>
    <w:rsid w:val="00E349F5"/>
    <w:rsid w:val="00F218B4"/>
    <w:rsid w:val="00FC43E9"/>
    <w:rsid w:val="31E9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60</Words>
  <Characters>344</Characters>
  <Lines>2</Lines>
  <Paragraphs>1</Paragraphs>
  <TotalTime>3</TotalTime>
  <ScaleCrop>false</ScaleCrop>
  <LinksUpToDate>false</LinksUpToDate>
  <CharactersWithSpaces>403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2016-05-07T08:23:00Z</dcterms:created>
  <dc:creator>Administrator</dc:creator>
  <cp:lastModifiedBy>WPS_1675584708</cp:lastModifiedBy>
  <dcterms:modified xsi:type="dcterms:W3CDTF">2024-04-30T09:18:02Z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70684B3F230747068516305967C3BAE9_12</vt:lpwstr>
  </property>
</Properties>
</file>